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C1C5B8" w14:textId="77777777" w:rsidR="00C93EE1" w:rsidRDefault="00C93EE1" w:rsidP="009D5742">
      <w:pPr>
        <w:spacing w:before="100" w:beforeAutospacing="1" w:after="100" w:afterAutospacing="1" w:line="240" w:lineRule="auto"/>
        <w:rPr>
          <w:rFonts w:ascii="Calibri Light" w:eastAsia="Times New Roman" w:hAnsi="Calibri Light" w:cs="Calibri Light"/>
          <w:kern w:val="0"/>
          <w14:ligatures w14:val="none"/>
        </w:rPr>
      </w:pPr>
      <w:r w:rsidRPr="00C93EE1">
        <w:rPr>
          <w:rFonts w:ascii="Calibri Light" w:eastAsia="Times New Roman" w:hAnsi="Calibri Light" w:cs="Calibri Light"/>
          <w:kern w:val="0"/>
          <w14:ligatures w14:val="none"/>
        </w:rPr>
        <w:t>FOR RELEASE OCTOBER 15, 2026</w:t>
      </w:r>
    </w:p>
    <w:p w14:paraId="52DBE8F9" w14:textId="0D360746" w:rsidR="009D5742" w:rsidRPr="001C6902" w:rsidRDefault="009D5742" w:rsidP="009D5742">
      <w:pPr>
        <w:spacing w:before="100" w:beforeAutospacing="1" w:after="100" w:afterAutospacing="1" w:line="240" w:lineRule="auto"/>
        <w:rPr>
          <w:rFonts w:ascii="Calibri Light" w:eastAsia="Times New Roman" w:hAnsi="Calibri Light" w:cs="Calibri Light"/>
          <w:b/>
          <w:bCs/>
          <w:kern w:val="0"/>
          <w:sz w:val="28"/>
          <w:szCs w:val="28"/>
          <w14:ligatures w14:val="none"/>
        </w:rPr>
      </w:pPr>
      <w:r w:rsidRPr="001C6902">
        <w:rPr>
          <w:rFonts w:ascii="Calibri Light" w:eastAsia="Times New Roman" w:hAnsi="Calibri Light" w:cs="Calibri Light"/>
          <w:b/>
          <w:bCs/>
          <w:kern w:val="0"/>
          <w:sz w:val="28"/>
          <w:szCs w:val="28"/>
          <w14:ligatures w14:val="none"/>
        </w:rPr>
        <w:t xml:space="preserve">RV Dealership Leaders </w:t>
      </w:r>
      <w:proofErr w:type="gramStart"/>
      <w:r w:rsidRPr="001C6902">
        <w:rPr>
          <w:rFonts w:ascii="Calibri Light" w:eastAsia="Times New Roman" w:hAnsi="Calibri Light" w:cs="Calibri Light"/>
          <w:b/>
          <w:bCs/>
          <w:kern w:val="0"/>
          <w:sz w:val="28"/>
          <w:szCs w:val="28"/>
          <w14:ligatures w14:val="none"/>
        </w:rPr>
        <w:t>to Explore</w:t>
      </w:r>
      <w:proofErr w:type="gramEnd"/>
      <w:r w:rsidRPr="001C6902">
        <w:rPr>
          <w:rFonts w:ascii="Calibri Light" w:eastAsia="Times New Roman" w:hAnsi="Calibri Light" w:cs="Calibri Light"/>
          <w:b/>
          <w:bCs/>
          <w:kern w:val="0"/>
          <w:sz w:val="28"/>
          <w:szCs w:val="28"/>
          <w14:ligatures w14:val="none"/>
        </w:rPr>
        <w:t xml:space="preserve"> How Philanthropy Builds Stronger Dealerships at the 2026 RV Dealers Convention/Expo</w:t>
      </w:r>
    </w:p>
    <w:p w14:paraId="59856854" w14:textId="77777777" w:rsidR="009D5742" w:rsidRPr="009D5742" w:rsidRDefault="009D5742" w:rsidP="009D5742">
      <w:pPr>
        <w:spacing w:before="100" w:beforeAutospacing="1" w:after="100" w:afterAutospacing="1" w:line="240" w:lineRule="auto"/>
        <w:rPr>
          <w:rFonts w:ascii="Calibri Light" w:eastAsia="Times New Roman" w:hAnsi="Calibri Light" w:cs="Calibri Light"/>
          <w:kern w:val="0"/>
          <w14:ligatures w14:val="none"/>
        </w:rPr>
      </w:pPr>
      <w:r w:rsidRPr="009D5742">
        <w:rPr>
          <w:rFonts w:ascii="Calibri Light" w:eastAsia="Times New Roman" w:hAnsi="Calibri Light" w:cs="Calibri Light"/>
          <w:kern w:val="0"/>
          <w14:ligatures w14:val="none"/>
        </w:rPr>
        <w:t>Panel discussion will offer practical ideas for strengthening workplace culture, employee engagement, and customer relationships</w:t>
      </w:r>
    </w:p>
    <w:p w14:paraId="6E00507B" w14:textId="65394391" w:rsidR="009D5742" w:rsidRPr="009D5742" w:rsidRDefault="009D5742" w:rsidP="009D5742">
      <w:pPr>
        <w:spacing w:before="100" w:beforeAutospacing="1" w:after="100" w:afterAutospacing="1" w:line="240" w:lineRule="auto"/>
        <w:rPr>
          <w:rFonts w:ascii="Calibri Light" w:eastAsia="Times New Roman" w:hAnsi="Calibri Light" w:cs="Calibri Light"/>
          <w:kern w:val="0"/>
          <w14:ligatures w14:val="none"/>
        </w:rPr>
      </w:pPr>
      <w:r w:rsidRPr="009D5742">
        <w:rPr>
          <w:rFonts w:ascii="Calibri Light" w:eastAsia="Times New Roman" w:hAnsi="Calibri Light" w:cs="Calibri Light"/>
          <w:kern w:val="0"/>
          <w14:ligatures w14:val="none"/>
        </w:rPr>
        <w:t xml:space="preserve">LAS VEGAS, Nev., </w:t>
      </w:r>
      <w:r w:rsidR="005D1B81">
        <w:rPr>
          <w:rFonts w:ascii="Calibri Light" w:eastAsia="Times New Roman" w:hAnsi="Calibri Light" w:cs="Calibri Light"/>
          <w:kern w:val="0"/>
          <w14:ligatures w14:val="none"/>
        </w:rPr>
        <w:t>October 15, 2026</w:t>
      </w:r>
      <w:r w:rsidRPr="009D5742">
        <w:rPr>
          <w:rFonts w:ascii="Calibri Light" w:eastAsia="Times New Roman" w:hAnsi="Calibri Light" w:cs="Calibri Light"/>
          <w:kern w:val="0"/>
          <w14:ligatures w14:val="none"/>
        </w:rPr>
        <w:t xml:space="preserve"> – RV dealership leaders will share how philanthropy and community involvement can strengthen dealership teams, workplace culture, and customer relationships during “Leading </w:t>
      </w:r>
      <w:proofErr w:type="gramStart"/>
      <w:r w:rsidRPr="009D5742">
        <w:rPr>
          <w:rFonts w:ascii="Calibri Light" w:eastAsia="Times New Roman" w:hAnsi="Calibri Light" w:cs="Calibri Light"/>
          <w:kern w:val="0"/>
          <w14:ligatures w14:val="none"/>
        </w:rPr>
        <w:t>With</w:t>
      </w:r>
      <w:proofErr w:type="gramEnd"/>
      <w:r w:rsidRPr="009D5742">
        <w:rPr>
          <w:rFonts w:ascii="Calibri Light" w:eastAsia="Times New Roman" w:hAnsi="Calibri Light" w:cs="Calibri Light"/>
          <w:kern w:val="0"/>
          <w14:ligatures w14:val="none"/>
        </w:rPr>
        <w:t xml:space="preserve"> Purpose: How Philanthropy Builds Stronger Dealerships” at the 2026 RV Dealers Convention/Expo.</w:t>
      </w:r>
    </w:p>
    <w:p w14:paraId="1D1C6317" w14:textId="77777777" w:rsidR="009D5742" w:rsidRPr="009D5742" w:rsidRDefault="009D5742" w:rsidP="009D5742">
      <w:pPr>
        <w:spacing w:before="100" w:beforeAutospacing="1" w:after="100" w:afterAutospacing="1" w:line="240" w:lineRule="auto"/>
        <w:rPr>
          <w:rFonts w:ascii="Calibri Light" w:eastAsia="Times New Roman" w:hAnsi="Calibri Light" w:cs="Calibri Light"/>
          <w:kern w:val="0"/>
          <w14:ligatures w14:val="none"/>
        </w:rPr>
      </w:pPr>
      <w:r w:rsidRPr="009D5742">
        <w:rPr>
          <w:rFonts w:ascii="Calibri Light" w:eastAsia="Times New Roman" w:hAnsi="Calibri Light" w:cs="Calibri Light"/>
          <w:kern w:val="0"/>
          <w14:ligatures w14:val="none"/>
        </w:rPr>
        <w:t xml:space="preserve">The session will take place Thursday, November 12, from 8:00 to 9:00 a.m. </w:t>
      </w:r>
      <w:proofErr w:type="gramStart"/>
      <w:r w:rsidRPr="009D5742">
        <w:rPr>
          <w:rFonts w:ascii="Calibri Light" w:eastAsia="Times New Roman" w:hAnsi="Calibri Light" w:cs="Calibri Light"/>
          <w:kern w:val="0"/>
          <w14:ligatures w14:val="none"/>
        </w:rPr>
        <w:t>at</w:t>
      </w:r>
      <w:proofErr w:type="gramEnd"/>
      <w:r w:rsidRPr="009D5742">
        <w:rPr>
          <w:rFonts w:ascii="Calibri Light" w:eastAsia="Times New Roman" w:hAnsi="Calibri Light" w:cs="Calibri Light"/>
          <w:kern w:val="0"/>
          <w14:ligatures w14:val="none"/>
        </w:rPr>
        <w:t xml:space="preserve"> </w:t>
      </w:r>
      <w:proofErr w:type="gramStart"/>
      <w:r w:rsidRPr="009D5742">
        <w:rPr>
          <w:rFonts w:ascii="Calibri Light" w:eastAsia="Times New Roman" w:hAnsi="Calibri Light" w:cs="Calibri Light"/>
          <w:kern w:val="0"/>
          <w14:ligatures w14:val="none"/>
        </w:rPr>
        <w:t>Paris</w:t>
      </w:r>
      <w:proofErr w:type="gramEnd"/>
      <w:r w:rsidRPr="009D5742">
        <w:rPr>
          <w:rFonts w:ascii="Calibri Light" w:eastAsia="Times New Roman" w:hAnsi="Calibri Light" w:cs="Calibri Light"/>
          <w:kern w:val="0"/>
          <w14:ligatures w14:val="none"/>
        </w:rPr>
        <w:t xml:space="preserve"> Las Vegas. The room will be announced through the convention schedule and </w:t>
      </w:r>
      <w:proofErr w:type="spellStart"/>
      <w:r w:rsidRPr="009D5742">
        <w:rPr>
          <w:rFonts w:ascii="Calibri Light" w:eastAsia="Times New Roman" w:hAnsi="Calibri Light" w:cs="Calibri Light"/>
          <w:kern w:val="0"/>
          <w14:ligatures w14:val="none"/>
        </w:rPr>
        <w:t>MyShowAPP</w:t>
      </w:r>
      <w:proofErr w:type="spellEnd"/>
      <w:r w:rsidRPr="009D5742">
        <w:rPr>
          <w:rFonts w:ascii="Calibri Light" w:eastAsia="Times New Roman" w:hAnsi="Calibri Light" w:cs="Calibri Light"/>
          <w:kern w:val="0"/>
          <w14:ligatures w14:val="none"/>
        </w:rPr>
        <w:t>.</w:t>
      </w:r>
    </w:p>
    <w:p w14:paraId="65122C1D" w14:textId="77777777" w:rsidR="009D5742" w:rsidRPr="009D5742" w:rsidRDefault="009D5742" w:rsidP="009D5742">
      <w:pPr>
        <w:spacing w:before="100" w:beforeAutospacing="1" w:after="100" w:afterAutospacing="1" w:line="240" w:lineRule="auto"/>
        <w:rPr>
          <w:rFonts w:ascii="Calibri Light" w:eastAsia="Times New Roman" w:hAnsi="Calibri Light" w:cs="Calibri Light"/>
          <w:kern w:val="0"/>
          <w14:ligatures w14:val="none"/>
        </w:rPr>
      </w:pPr>
      <w:r w:rsidRPr="009D5742">
        <w:rPr>
          <w:rFonts w:ascii="Calibri Light" w:eastAsia="Times New Roman" w:hAnsi="Calibri Light" w:cs="Calibri Light"/>
          <w:kern w:val="0"/>
          <w14:ligatures w14:val="none"/>
        </w:rPr>
        <w:t>The panelists, listed alphabetically by last name, are:</w:t>
      </w:r>
    </w:p>
    <w:p w14:paraId="05334EAC" w14:textId="77777777" w:rsidR="009D5742" w:rsidRPr="009D5742" w:rsidRDefault="009D5742" w:rsidP="009D5742">
      <w:pPr>
        <w:numPr>
          <w:ilvl w:val="0"/>
          <w:numId w:val="1"/>
        </w:numPr>
        <w:spacing w:before="100" w:beforeAutospacing="1" w:after="100" w:afterAutospacing="1" w:line="240" w:lineRule="auto"/>
        <w:rPr>
          <w:rFonts w:ascii="Calibri Light" w:eastAsia="Times New Roman" w:hAnsi="Calibri Light" w:cs="Calibri Light"/>
          <w:kern w:val="0"/>
          <w14:ligatures w14:val="none"/>
        </w:rPr>
      </w:pPr>
      <w:r w:rsidRPr="009D5742">
        <w:rPr>
          <w:rFonts w:ascii="Calibri Light" w:eastAsia="Times New Roman" w:hAnsi="Calibri Light" w:cs="Calibri Light"/>
          <w:kern w:val="0"/>
          <w14:ligatures w14:val="none"/>
        </w:rPr>
        <w:t>Randy Bowling, Owner, Bowling RV</w:t>
      </w:r>
    </w:p>
    <w:p w14:paraId="1C5DD2CF" w14:textId="77777777" w:rsidR="009D5742" w:rsidRPr="009D5742" w:rsidRDefault="009D5742" w:rsidP="009D5742">
      <w:pPr>
        <w:numPr>
          <w:ilvl w:val="0"/>
          <w:numId w:val="1"/>
        </w:numPr>
        <w:spacing w:before="100" w:beforeAutospacing="1" w:after="100" w:afterAutospacing="1" w:line="240" w:lineRule="auto"/>
        <w:rPr>
          <w:rFonts w:ascii="Calibri Light" w:eastAsia="Times New Roman" w:hAnsi="Calibri Light" w:cs="Calibri Light"/>
          <w:kern w:val="0"/>
          <w14:ligatures w14:val="none"/>
        </w:rPr>
      </w:pPr>
      <w:r w:rsidRPr="009D5742">
        <w:rPr>
          <w:rFonts w:ascii="Calibri Light" w:eastAsia="Times New Roman" w:hAnsi="Calibri Light" w:cs="Calibri Light"/>
          <w:kern w:val="0"/>
          <w14:ligatures w14:val="none"/>
        </w:rPr>
        <w:t>Dania Filippetto, Owner, Rangeland RV</w:t>
      </w:r>
    </w:p>
    <w:p w14:paraId="566D1D20" w14:textId="7F26F475" w:rsidR="009D5742" w:rsidRPr="009D5742" w:rsidRDefault="009D5742" w:rsidP="009D5742">
      <w:pPr>
        <w:numPr>
          <w:ilvl w:val="0"/>
          <w:numId w:val="1"/>
        </w:numPr>
        <w:spacing w:before="100" w:beforeAutospacing="1" w:after="100" w:afterAutospacing="1" w:line="240" w:lineRule="auto"/>
        <w:rPr>
          <w:rFonts w:ascii="Calibri Light" w:eastAsia="Times New Roman" w:hAnsi="Calibri Light" w:cs="Calibri Light"/>
          <w:kern w:val="0"/>
          <w14:ligatures w14:val="none"/>
        </w:rPr>
      </w:pPr>
      <w:r w:rsidRPr="009D5742">
        <w:rPr>
          <w:rFonts w:ascii="Calibri Light" w:eastAsia="Times New Roman" w:hAnsi="Calibri Light" w:cs="Calibri Light"/>
          <w:kern w:val="0"/>
          <w14:ligatures w14:val="none"/>
        </w:rPr>
        <w:t>Ben Hirsch, Chief Operating Officer</w:t>
      </w:r>
      <w:r w:rsidR="003D70C4">
        <w:rPr>
          <w:rFonts w:ascii="Calibri Light" w:eastAsia="Times New Roman" w:hAnsi="Calibri Light" w:cs="Calibri Light"/>
          <w:kern w:val="0"/>
          <w14:ligatures w14:val="none"/>
        </w:rPr>
        <w:t xml:space="preserve"> and Co-Owner</w:t>
      </w:r>
      <w:r w:rsidRPr="009D5742">
        <w:rPr>
          <w:rFonts w:ascii="Calibri Light" w:eastAsia="Times New Roman" w:hAnsi="Calibri Light" w:cs="Calibri Light"/>
          <w:kern w:val="0"/>
          <w14:ligatures w14:val="none"/>
        </w:rPr>
        <w:t>, Campers Inn RV</w:t>
      </w:r>
    </w:p>
    <w:p w14:paraId="33032ADE" w14:textId="1590AC55" w:rsidR="009D5742" w:rsidRPr="009D5742" w:rsidRDefault="009D5742" w:rsidP="009D5742">
      <w:pPr>
        <w:numPr>
          <w:ilvl w:val="0"/>
          <w:numId w:val="1"/>
        </w:numPr>
        <w:spacing w:before="100" w:beforeAutospacing="1" w:after="100" w:afterAutospacing="1" w:line="240" w:lineRule="auto"/>
        <w:rPr>
          <w:rFonts w:ascii="Calibri Light" w:eastAsia="Times New Roman" w:hAnsi="Calibri Light" w:cs="Calibri Light"/>
          <w:kern w:val="0"/>
          <w14:ligatures w14:val="none"/>
        </w:rPr>
      </w:pPr>
      <w:r w:rsidRPr="009D5742">
        <w:rPr>
          <w:rFonts w:ascii="Calibri Light" w:eastAsia="Times New Roman" w:hAnsi="Calibri Light" w:cs="Calibri Light"/>
          <w:kern w:val="0"/>
          <w14:ligatures w14:val="none"/>
        </w:rPr>
        <w:t xml:space="preserve">Lexi Roberts, Dealership Coordinator, </w:t>
      </w:r>
      <w:r w:rsidR="00E97DBE">
        <w:rPr>
          <w:rFonts w:ascii="Calibri Light" w:eastAsia="Times New Roman" w:hAnsi="Calibri Light" w:cs="Calibri Light"/>
          <w:kern w:val="0"/>
          <w14:ligatures w14:val="none"/>
        </w:rPr>
        <w:t>Long View RV Superstores</w:t>
      </w:r>
    </w:p>
    <w:p w14:paraId="1B90631D" w14:textId="77777777" w:rsidR="009D5742" w:rsidRPr="009D5742" w:rsidRDefault="009D5742" w:rsidP="009D5742">
      <w:pPr>
        <w:spacing w:before="100" w:beforeAutospacing="1" w:after="100" w:afterAutospacing="1" w:line="240" w:lineRule="auto"/>
        <w:rPr>
          <w:rFonts w:ascii="Calibri Light" w:eastAsia="Times New Roman" w:hAnsi="Calibri Light" w:cs="Calibri Light"/>
          <w:kern w:val="0"/>
          <w14:ligatures w14:val="none"/>
        </w:rPr>
      </w:pPr>
      <w:r w:rsidRPr="009D5742">
        <w:rPr>
          <w:rFonts w:ascii="Calibri Light" w:eastAsia="Times New Roman" w:hAnsi="Calibri Light" w:cs="Calibri Light"/>
          <w:kern w:val="0"/>
          <w14:ligatures w14:val="none"/>
        </w:rPr>
        <w:t>Jenna Berneck, Executive Director of Care Camps Foundation, will moderate the discussion.</w:t>
      </w:r>
    </w:p>
    <w:p w14:paraId="0D37088F" w14:textId="77777777" w:rsidR="009D5742" w:rsidRPr="009D5742" w:rsidRDefault="009D5742" w:rsidP="009D5742">
      <w:pPr>
        <w:spacing w:before="100" w:beforeAutospacing="1" w:after="100" w:afterAutospacing="1" w:line="240" w:lineRule="auto"/>
        <w:rPr>
          <w:rFonts w:ascii="Calibri Light" w:eastAsia="Times New Roman" w:hAnsi="Calibri Light" w:cs="Calibri Light"/>
          <w:kern w:val="0"/>
          <w14:ligatures w14:val="none"/>
        </w:rPr>
      </w:pPr>
      <w:r w:rsidRPr="009D5742">
        <w:rPr>
          <w:rFonts w:ascii="Calibri Light" w:eastAsia="Times New Roman" w:hAnsi="Calibri Light" w:cs="Calibri Light"/>
          <w:kern w:val="0"/>
          <w14:ligatures w14:val="none"/>
        </w:rPr>
        <w:t>Employees and customers increasingly want to support businesses that lead with purpose. During the session, panelists will share real examples of how charitable involvement has helped their dealerships engage employees, strengthen workplace culture, connect with customers, and make a meaningful difference in their communities.</w:t>
      </w:r>
    </w:p>
    <w:p w14:paraId="13501232" w14:textId="1F4B13FE" w:rsidR="009D5742" w:rsidRPr="009D5742" w:rsidRDefault="00B07F04" w:rsidP="009D5742">
      <w:pPr>
        <w:spacing w:before="100" w:beforeAutospacing="1" w:after="100" w:afterAutospacing="1" w:line="240" w:lineRule="auto"/>
        <w:rPr>
          <w:rFonts w:ascii="Calibri Light" w:eastAsia="Times New Roman" w:hAnsi="Calibri Light" w:cs="Calibri Light"/>
          <w:kern w:val="0"/>
          <w14:ligatures w14:val="none"/>
        </w:rPr>
      </w:pPr>
      <w:r w:rsidRPr="00B07F04">
        <w:rPr>
          <w:rFonts w:ascii="Calibri Light" w:eastAsia="Times New Roman" w:hAnsi="Calibri Light" w:cs="Calibri Light"/>
          <w:kern w:val="0"/>
          <w14:ligatures w14:val="none"/>
        </w:rPr>
        <w:t>“Writing a check builds a reputation. Building a system of giving builds a culture.</w:t>
      </w:r>
      <w:r w:rsidR="009D5742" w:rsidRPr="009D5742">
        <w:rPr>
          <w:rFonts w:ascii="Calibri Light" w:eastAsia="Times New Roman" w:hAnsi="Calibri Light" w:cs="Calibri Light"/>
          <w:kern w:val="0"/>
          <w14:ligatures w14:val="none"/>
        </w:rPr>
        <w:t>” said Hirsch. “</w:t>
      </w:r>
      <w:r w:rsidR="00D162A3" w:rsidRPr="00D162A3">
        <w:rPr>
          <w:rFonts w:ascii="Calibri Light" w:eastAsia="Times New Roman" w:hAnsi="Calibri Light" w:cs="Calibri Light"/>
          <w:kern w:val="0"/>
          <w14:ligatures w14:val="none"/>
        </w:rPr>
        <w:t>We put it in payroll with a company match.  And it happens every two weeks whether anyone’s thinking about it that day. That’s the part other dealers can copy at any size.”</w:t>
      </w:r>
    </w:p>
    <w:p w14:paraId="01D6BD24" w14:textId="77777777" w:rsidR="009D5742" w:rsidRPr="009D5742" w:rsidRDefault="009D5742" w:rsidP="009D5742">
      <w:pPr>
        <w:spacing w:before="100" w:beforeAutospacing="1" w:after="100" w:afterAutospacing="1" w:line="240" w:lineRule="auto"/>
        <w:rPr>
          <w:rFonts w:ascii="Calibri Light" w:eastAsia="Times New Roman" w:hAnsi="Calibri Light" w:cs="Calibri Light"/>
          <w:kern w:val="0"/>
          <w14:ligatures w14:val="none"/>
        </w:rPr>
      </w:pPr>
      <w:r w:rsidRPr="009D5742">
        <w:rPr>
          <w:rFonts w:ascii="Calibri Light" w:eastAsia="Times New Roman" w:hAnsi="Calibri Light" w:cs="Calibri Light"/>
          <w:kern w:val="0"/>
          <w14:ligatures w14:val="none"/>
        </w:rPr>
        <w:t>The discussion will explore how dealerships of different sizes can select causes, involve employees, build community partnerships, and create charitable programs that are realistic and sustainable.</w:t>
      </w:r>
    </w:p>
    <w:p w14:paraId="2622D1AA" w14:textId="77777777" w:rsidR="009D5742" w:rsidRPr="009D5742" w:rsidRDefault="009D5742" w:rsidP="009D5742">
      <w:pPr>
        <w:spacing w:before="100" w:beforeAutospacing="1" w:after="100" w:afterAutospacing="1" w:line="240" w:lineRule="auto"/>
        <w:rPr>
          <w:rFonts w:ascii="Calibri Light" w:eastAsia="Times New Roman" w:hAnsi="Calibri Light" w:cs="Calibri Light"/>
          <w:kern w:val="0"/>
          <w14:ligatures w14:val="none"/>
        </w:rPr>
      </w:pPr>
      <w:r w:rsidRPr="009D5742">
        <w:rPr>
          <w:rFonts w:ascii="Calibri Light" w:eastAsia="Times New Roman" w:hAnsi="Calibri Light" w:cs="Calibri Light"/>
          <w:kern w:val="0"/>
          <w14:ligatures w14:val="none"/>
        </w:rPr>
        <w:t>“Dealerships do not need a large team or a complicated program to make a meaningful impact,” said Filippetto. “The most important step is choosing something that reflects your values and giving employees a way to be part of it.”</w:t>
      </w:r>
    </w:p>
    <w:p w14:paraId="20D23A75" w14:textId="77777777" w:rsidR="009D5742" w:rsidRPr="009D5742" w:rsidRDefault="009D5742" w:rsidP="009D5742">
      <w:pPr>
        <w:spacing w:before="100" w:beforeAutospacing="1" w:after="100" w:afterAutospacing="1" w:line="240" w:lineRule="auto"/>
        <w:rPr>
          <w:rFonts w:ascii="Calibri Light" w:eastAsia="Times New Roman" w:hAnsi="Calibri Light" w:cs="Calibri Light"/>
          <w:kern w:val="0"/>
          <w14:ligatures w14:val="none"/>
        </w:rPr>
      </w:pPr>
      <w:r w:rsidRPr="009D5742">
        <w:rPr>
          <w:rFonts w:ascii="Calibri Light" w:eastAsia="Times New Roman" w:hAnsi="Calibri Light" w:cs="Calibri Light"/>
          <w:kern w:val="0"/>
          <w14:ligatures w14:val="none"/>
        </w:rPr>
        <w:lastRenderedPageBreak/>
        <w:t>Attendees will leave with practical ideas they can adapt for their own dealerships, including ways to begin a community initiative, encourage employee participation, connect philanthropy with dealership culture, and grow their involvement over time.</w:t>
      </w:r>
    </w:p>
    <w:p w14:paraId="3C1960DD" w14:textId="77777777" w:rsidR="009D5742" w:rsidRPr="009D5742" w:rsidRDefault="009D5742" w:rsidP="009D5742">
      <w:pPr>
        <w:spacing w:before="100" w:beforeAutospacing="1" w:after="100" w:afterAutospacing="1" w:line="240" w:lineRule="auto"/>
        <w:rPr>
          <w:rFonts w:ascii="Calibri Light" w:eastAsia="Times New Roman" w:hAnsi="Calibri Light" w:cs="Calibri Light"/>
          <w:kern w:val="0"/>
          <w14:ligatures w14:val="none"/>
        </w:rPr>
      </w:pPr>
      <w:r w:rsidRPr="009D5742">
        <w:rPr>
          <w:rFonts w:ascii="Calibri Light" w:eastAsia="Times New Roman" w:hAnsi="Calibri Light" w:cs="Calibri Light"/>
          <w:kern w:val="0"/>
          <w14:ligatures w14:val="none"/>
        </w:rPr>
        <w:t xml:space="preserve">“Leading With Purpose: How Philanthropy Builds Stronger Dealerships” is available to registered attendees of the 2026 RV Dealers Convention/Expo. Attendees may add the session to their agenda through the </w:t>
      </w:r>
      <w:proofErr w:type="spellStart"/>
      <w:r w:rsidRPr="009D5742">
        <w:rPr>
          <w:rFonts w:ascii="Calibri Light" w:eastAsia="Times New Roman" w:hAnsi="Calibri Light" w:cs="Calibri Light"/>
          <w:kern w:val="0"/>
          <w14:ligatures w14:val="none"/>
        </w:rPr>
        <w:t>MyShowAPP</w:t>
      </w:r>
      <w:proofErr w:type="spellEnd"/>
      <w:r w:rsidRPr="009D5742">
        <w:rPr>
          <w:rFonts w:ascii="Calibri Light" w:eastAsia="Times New Roman" w:hAnsi="Calibri Light" w:cs="Calibri Light"/>
          <w:kern w:val="0"/>
          <w14:ligatures w14:val="none"/>
        </w:rPr>
        <w:t>, but advance registration is not required. Seating will be available on a first-come, first-served basis.</w:t>
      </w:r>
    </w:p>
    <w:p w14:paraId="34A5C744" w14:textId="77777777" w:rsidR="009D5742" w:rsidRPr="009D5742" w:rsidRDefault="009D5742" w:rsidP="009D5742">
      <w:pPr>
        <w:spacing w:before="100" w:beforeAutospacing="1" w:after="100" w:afterAutospacing="1" w:line="240" w:lineRule="auto"/>
        <w:rPr>
          <w:rFonts w:ascii="Calibri Light" w:eastAsia="Times New Roman" w:hAnsi="Calibri Light" w:cs="Calibri Light"/>
          <w:kern w:val="0"/>
          <w14:ligatures w14:val="none"/>
        </w:rPr>
      </w:pPr>
      <w:r w:rsidRPr="009D5742">
        <w:rPr>
          <w:rFonts w:ascii="Calibri Light" w:eastAsia="Times New Roman" w:hAnsi="Calibri Light" w:cs="Calibri Light"/>
          <w:kern w:val="0"/>
          <w14:ligatures w14:val="none"/>
        </w:rPr>
        <w:t>The 2026 RV Dealers Convention/Expo will take place November 9–13 at Paris Las Vegas.</w:t>
      </w:r>
    </w:p>
    <w:p w14:paraId="56DA5265" w14:textId="77777777" w:rsidR="009D5742" w:rsidRPr="009D5742" w:rsidRDefault="009D5742" w:rsidP="009D5742">
      <w:pPr>
        <w:spacing w:before="100" w:beforeAutospacing="1" w:after="100" w:afterAutospacing="1" w:line="240" w:lineRule="auto"/>
        <w:rPr>
          <w:rFonts w:ascii="Calibri Light" w:eastAsia="Times New Roman" w:hAnsi="Calibri Light" w:cs="Calibri Light"/>
          <w:kern w:val="0"/>
          <w14:ligatures w14:val="none"/>
        </w:rPr>
      </w:pPr>
      <w:r w:rsidRPr="009D5742">
        <w:rPr>
          <w:rFonts w:ascii="Calibri Light" w:eastAsia="Times New Roman" w:hAnsi="Calibri Light" w:cs="Calibri Light"/>
          <w:kern w:val="0"/>
          <w14:ligatures w14:val="none"/>
        </w:rPr>
        <w:t>MEDIA CONTACT</w:t>
      </w:r>
    </w:p>
    <w:p w14:paraId="1097CC9A" w14:textId="77777777" w:rsidR="009D5742" w:rsidRPr="009D5742" w:rsidRDefault="009D5742" w:rsidP="009D5742">
      <w:pPr>
        <w:spacing w:before="100" w:beforeAutospacing="1" w:after="100" w:afterAutospacing="1" w:line="240" w:lineRule="auto"/>
        <w:rPr>
          <w:rFonts w:ascii="Calibri Light" w:eastAsia="Times New Roman" w:hAnsi="Calibri Light" w:cs="Calibri Light"/>
          <w:kern w:val="0"/>
          <w14:ligatures w14:val="none"/>
        </w:rPr>
      </w:pPr>
      <w:r w:rsidRPr="009D5742">
        <w:rPr>
          <w:rFonts w:ascii="Calibri Light" w:eastAsia="Times New Roman" w:hAnsi="Calibri Light" w:cs="Calibri Light"/>
          <w:kern w:val="0"/>
          <w14:ligatures w14:val="none"/>
        </w:rPr>
        <w:t>Jenna Berneck</w:t>
      </w:r>
      <w:r w:rsidRPr="009D5742">
        <w:rPr>
          <w:rFonts w:ascii="Calibri Light" w:eastAsia="Times New Roman" w:hAnsi="Calibri Light" w:cs="Calibri Light"/>
          <w:kern w:val="0"/>
          <w14:ligatures w14:val="none"/>
        </w:rPr>
        <w:br/>
        <w:t>Executive Director</w:t>
      </w:r>
      <w:r w:rsidRPr="009D5742">
        <w:rPr>
          <w:rFonts w:ascii="Calibri Light" w:eastAsia="Times New Roman" w:hAnsi="Calibri Light" w:cs="Calibri Light"/>
          <w:kern w:val="0"/>
          <w14:ligatures w14:val="none"/>
        </w:rPr>
        <w:br/>
        <w:t>Care Camps Foundation</w:t>
      </w:r>
      <w:r w:rsidRPr="009D5742">
        <w:rPr>
          <w:rFonts w:ascii="Calibri Light" w:eastAsia="Times New Roman" w:hAnsi="Calibri Light" w:cs="Calibri Light"/>
          <w:kern w:val="0"/>
          <w14:ligatures w14:val="none"/>
        </w:rPr>
        <w:br/>
      </w:r>
      <w:hyperlink r:id="rId8" w:history="1">
        <w:r w:rsidRPr="009D5742">
          <w:rPr>
            <w:rFonts w:ascii="Calibri Light" w:eastAsia="Times New Roman" w:hAnsi="Calibri Light" w:cs="Calibri Light"/>
            <w:color w:val="0000FF"/>
            <w:kern w:val="0"/>
            <w:u w:val="single"/>
            <w14:ligatures w14:val="none"/>
          </w:rPr>
          <w:t>Jenna@carecamps.org</w:t>
        </w:r>
      </w:hyperlink>
      <w:r w:rsidRPr="009D5742">
        <w:rPr>
          <w:rFonts w:ascii="Calibri Light" w:eastAsia="Times New Roman" w:hAnsi="Calibri Light" w:cs="Calibri Light"/>
          <w:kern w:val="0"/>
          <w14:ligatures w14:val="none"/>
        </w:rPr>
        <w:br/>
        <w:t>1-800-431-0513</w:t>
      </w:r>
    </w:p>
    <w:p w14:paraId="2A90F69B" w14:textId="77777777" w:rsidR="009D5742" w:rsidRPr="009D5742" w:rsidRDefault="009D5742" w:rsidP="009D5742">
      <w:pPr>
        <w:spacing w:before="100" w:beforeAutospacing="1" w:after="100" w:afterAutospacing="1" w:line="240" w:lineRule="auto"/>
        <w:outlineLvl w:val="2"/>
        <w:rPr>
          <w:rFonts w:ascii="Calibri Light" w:eastAsia="Times New Roman" w:hAnsi="Calibri Light" w:cs="Calibri Light"/>
          <w:b/>
          <w:bCs/>
          <w:kern w:val="0"/>
          <w:sz w:val="27"/>
          <w:szCs w:val="27"/>
          <w14:ligatures w14:val="none"/>
        </w:rPr>
      </w:pPr>
    </w:p>
    <w:p w14:paraId="649E808E" w14:textId="77777777" w:rsidR="00935F7B" w:rsidRPr="009D5742" w:rsidRDefault="00935F7B">
      <w:pPr>
        <w:rPr>
          <w:rFonts w:ascii="Calibri Light" w:hAnsi="Calibri Light" w:cs="Calibri Light"/>
        </w:rPr>
      </w:pPr>
    </w:p>
    <w:sectPr w:rsidR="00935F7B" w:rsidRPr="009D57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E6397A"/>
    <w:multiLevelType w:val="multilevel"/>
    <w:tmpl w:val="167C0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306916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742"/>
    <w:rsid w:val="001C6902"/>
    <w:rsid w:val="003D70C4"/>
    <w:rsid w:val="0046015F"/>
    <w:rsid w:val="00476959"/>
    <w:rsid w:val="004F3444"/>
    <w:rsid w:val="005D1B81"/>
    <w:rsid w:val="00935F7B"/>
    <w:rsid w:val="009D5742"/>
    <w:rsid w:val="00A810A2"/>
    <w:rsid w:val="00B0121E"/>
    <w:rsid w:val="00B07F04"/>
    <w:rsid w:val="00B93BA5"/>
    <w:rsid w:val="00C93EE1"/>
    <w:rsid w:val="00D162A3"/>
    <w:rsid w:val="00D97B71"/>
    <w:rsid w:val="00E97D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E2C12"/>
  <w15:chartTrackingRefBased/>
  <w15:docId w15:val="{06CF61AA-270F-43D0-BB21-809C34690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57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57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57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57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57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57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57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57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57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57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57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57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57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57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57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57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57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5742"/>
    <w:rPr>
      <w:rFonts w:eastAsiaTheme="majorEastAsia" w:cstheme="majorBidi"/>
      <w:color w:val="272727" w:themeColor="text1" w:themeTint="D8"/>
    </w:rPr>
  </w:style>
  <w:style w:type="paragraph" w:styleId="Title">
    <w:name w:val="Title"/>
    <w:basedOn w:val="Normal"/>
    <w:next w:val="Normal"/>
    <w:link w:val="TitleChar"/>
    <w:uiPriority w:val="10"/>
    <w:qFormat/>
    <w:rsid w:val="009D57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57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57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57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5742"/>
    <w:pPr>
      <w:spacing w:before="160"/>
      <w:jc w:val="center"/>
    </w:pPr>
    <w:rPr>
      <w:i/>
      <w:iCs/>
      <w:color w:val="404040" w:themeColor="text1" w:themeTint="BF"/>
    </w:rPr>
  </w:style>
  <w:style w:type="character" w:customStyle="1" w:styleId="QuoteChar">
    <w:name w:val="Quote Char"/>
    <w:basedOn w:val="DefaultParagraphFont"/>
    <w:link w:val="Quote"/>
    <w:uiPriority w:val="29"/>
    <w:rsid w:val="009D5742"/>
    <w:rPr>
      <w:i/>
      <w:iCs/>
      <w:color w:val="404040" w:themeColor="text1" w:themeTint="BF"/>
    </w:rPr>
  </w:style>
  <w:style w:type="paragraph" w:styleId="ListParagraph">
    <w:name w:val="List Paragraph"/>
    <w:basedOn w:val="Normal"/>
    <w:uiPriority w:val="34"/>
    <w:qFormat/>
    <w:rsid w:val="009D5742"/>
    <w:pPr>
      <w:ind w:left="720"/>
      <w:contextualSpacing/>
    </w:pPr>
  </w:style>
  <w:style w:type="character" w:styleId="IntenseEmphasis">
    <w:name w:val="Intense Emphasis"/>
    <w:basedOn w:val="DefaultParagraphFont"/>
    <w:uiPriority w:val="21"/>
    <w:qFormat/>
    <w:rsid w:val="009D5742"/>
    <w:rPr>
      <w:i/>
      <w:iCs/>
      <w:color w:val="0F4761" w:themeColor="accent1" w:themeShade="BF"/>
    </w:rPr>
  </w:style>
  <w:style w:type="paragraph" w:styleId="IntenseQuote">
    <w:name w:val="Intense Quote"/>
    <w:basedOn w:val="Normal"/>
    <w:next w:val="Normal"/>
    <w:link w:val="IntenseQuoteChar"/>
    <w:uiPriority w:val="30"/>
    <w:qFormat/>
    <w:rsid w:val="009D57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5742"/>
    <w:rPr>
      <w:i/>
      <w:iCs/>
      <w:color w:val="0F4761" w:themeColor="accent1" w:themeShade="BF"/>
    </w:rPr>
  </w:style>
  <w:style w:type="character" w:styleId="IntenseReference">
    <w:name w:val="Intense Reference"/>
    <w:basedOn w:val="DefaultParagraphFont"/>
    <w:uiPriority w:val="32"/>
    <w:qFormat/>
    <w:rsid w:val="009D574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enna@carecamps.org"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bd953b3-8b9a-4d97-84f4-b23adb02b86a" xsi:nil="true"/>
    <lcf76f155ced4ddcb4097134ff3c332f xmlns="340a1d3f-a914-4672-8a22-7440cabc65b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BE38A698D500148AEF539BA383B5764" ma:contentTypeVersion="19" ma:contentTypeDescription="Create a new document." ma:contentTypeScope="" ma:versionID="7ee79a53b389d3caf3e014a0b5e761bd">
  <xsd:schema xmlns:xsd="http://www.w3.org/2001/XMLSchema" xmlns:xs="http://www.w3.org/2001/XMLSchema" xmlns:p="http://schemas.microsoft.com/office/2006/metadata/properties" xmlns:ns2="340a1d3f-a914-4672-8a22-7440cabc65b7" xmlns:ns3="1bd953b3-8b9a-4d97-84f4-b23adb02b86a" targetNamespace="http://schemas.microsoft.com/office/2006/metadata/properties" ma:root="true" ma:fieldsID="578f6a9aea14f83ffce1c78a5013c1cb" ns2:_="" ns3:_="">
    <xsd:import namespace="340a1d3f-a914-4672-8a22-7440cabc65b7"/>
    <xsd:import namespace="1bd953b3-8b9a-4d97-84f4-b23adb02b86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0a1d3f-a914-4672-8a22-7440cabc65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82b4290-97c7-4243-a86a-0bd07587f4b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d953b3-8b9a-4d97-84f4-b23adb02b86a"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5a96632-b726-47d6-907e-b9ac0615dd24}" ma:internalName="TaxCatchAll" ma:showField="CatchAllData" ma:web="1bd953b3-8b9a-4d97-84f4-b23adb02b86a">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C24CF2-2961-43C9-AB2F-A39A68E78DCF}">
  <ds:schemaRefs>
    <ds:schemaRef ds:uri="http://schemas.microsoft.com/office/2006/metadata/properties"/>
    <ds:schemaRef ds:uri="http://schemas.microsoft.com/office/infopath/2007/PartnerControls"/>
    <ds:schemaRef ds:uri="1bd953b3-8b9a-4d97-84f4-b23adb02b86a"/>
    <ds:schemaRef ds:uri="340a1d3f-a914-4672-8a22-7440cabc65b7"/>
  </ds:schemaRefs>
</ds:datastoreItem>
</file>

<file path=customXml/itemProps2.xml><?xml version="1.0" encoding="utf-8"?>
<ds:datastoreItem xmlns:ds="http://schemas.openxmlformats.org/officeDocument/2006/customXml" ds:itemID="{BDAF1248-5AA9-4B69-9118-4F2E46649EF6}">
  <ds:schemaRefs>
    <ds:schemaRef ds:uri="http://schemas.microsoft.com/sharepoint/v3/contenttype/forms"/>
  </ds:schemaRefs>
</ds:datastoreItem>
</file>

<file path=customXml/itemProps3.xml><?xml version="1.0" encoding="utf-8"?>
<ds:datastoreItem xmlns:ds="http://schemas.openxmlformats.org/officeDocument/2006/customXml" ds:itemID="{C368CAEB-6AC7-428D-BE76-6BF1EF73AB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0a1d3f-a914-4672-8a22-7440cabc65b7"/>
    <ds:schemaRef ds:uri="1bd953b3-8b9a-4d97-84f4-b23adb02b8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436</Words>
  <Characters>2491</Characters>
  <Application>Microsoft Office Word</Application>
  <DocSecurity>0</DocSecurity>
  <Lines>20</Lines>
  <Paragraphs>5</Paragraphs>
  <ScaleCrop>false</ScaleCrop>
  <Company/>
  <LinksUpToDate>false</LinksUpToDate>
  <CharactersWithSpaces>2922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Jenna Berneck</dc:creator>
  <cp:keywords/>
  <dc:description/>
  <cp:lastModifiedBy>Jenna Berneck</cp:lastModifiedBy>
  <cp:revision>10</cp:revision>
  <dcterms:created xsi:type="dcterms:W3CDTF">2026-10-06T11:44:00Z</dcterms:created>
  <dcterms:modified xsi:type="dcterms:W3CDTF">2026-10-14T13:27:00Z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0x0101005BE38A698D500148AEF539BA383B5764</vt:lpwstr>
  </property>
  <property fmtid="{D5CDD505-2E9C-101B-9397-08002B2CF9AE}" pid="3" name="MediaServiceImageTags">
    <vt:lpwstr/>
  </property>
</Properties>
</file>